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47D6D" w14:textId="43316635" w:rsidR="00463EF8" w:rsidRDefault="004B4E34" w:rsidP="005B669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        </w:t>
      </w:r>
      <w:r w:rsidR="005B669A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r w:rsidR="005A66B3">
        <w:rPr>
          <w:rFonts w:ascii="Times New Roman" w:hAnsi="Times New Roman" w:cs="Times New Roman"/>
          <w:sz w:val="24"/>
          <w:szCs w:val="24"/>
          <w:lang w:val="en-IN"/>
        </w:rPr>
        <w:t xml:space="preserve">Today as on 09 of September, 2023 Department </w:t>
      </w:r>
      <w:r w:rsidR="005B669A">
        <w:rPr>
          <w:rFonts w:ascii="Times New Roman" w:hAnsi="Times New Roman" w:cs="Times New Roman"/>
          <w:sz w:val="24"/>
          <w:szCs w:val="24"/>
          <w:lang w:val="en-IN"/>
        </w:rPr>
        <w:t>of Environmental Science in Collaboration with 13</w:t>
      </w:r>
      <w:r w:rsidR="005B669A" w:rsidRPr="005B669A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th</w:t>
      </w:r>
      <w:r w:rsidR="005B669A">
        <w:rPr>
          <w:rFonts w:ascii="Times New Roman" w:hAnsi="Times New Roman" w:cs="Times New Roman"/>
          <w:sz w:val="24"/>
          <w:szCs w:val="24"/>
          <w:lang w:val="en-IN"/>
        </w:rPr>
        <w:t xml:space="preserve"> NDRF organised </w:t>
      </w:r>
      <w:r w:rsidR="00595D3E">
        <w:rPr>
          <w:rFonts w:ascii="Times New Roman" w:hAnsi="Times New Roman" w:cs="Times New Roman"/>
          <w:sz w:val="24"/>
          <w:szCs w:val="24"/>
          <w:lang w:val="en-IN"/>
        </w:rPr>
        <w:t xml:space="preserve">a </w:t>
      </w:r>
      <w:r w:rsidR="005B669A">
        <w:rPr>
          <w:rFonts w:ascii="Times New Roman" w:hAnsi="Times New Roman" w:cs="Times New Roman"/>
          <w:sz w:val="24"/>
          <w:szCs w:val="24"/>
          <w:lang w:val="en-IN"/>
        </w:rPr>
        <w:t>mock drill on Disaster management for the students of GDC Padder wherein the officials of 13</w:t>
      </w:r>
      <w:r w:rsidR="005B669A" w:rsidRPr="005B669A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th</w:t>
      </w:r>
      <w:r w:rsidR="005B669A">
        <w:rPr>
          <w:rFonts w:ascii="Times New Roman" w:hAnsi="Times New Roman" w:cs="Times New Roman"/>
          <w:sz w:val="24"/>
          <w:szCs w:val="24"/>
          <w:lang w:val="en-IN"/>
        </w:rPr>
        <w:t xml:space="preserve"> NDRF demonstrated different techniques to be taken before during and </w:t>
      </w:r>
      <w:r w:rsidR="00463EF8">
        <w:rPr>
          <w:rFonts w:ascii="Times New Roman" w:hAnsi="Times New Roman" w:cs="Times New Roman"/>
          <w:sz w:val="24"/>
          <w:szCs w:val="24"/>
          <w:lang w:val="en-IN"/>
        </w:rPr>
        <w:t>after disaster so as to reduces</w:t>
      </w:r>
      <w:r w:rsidR="0038606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F15613">
        <w:rPr>
          <w:rFonts w:ascii="Times New Roman" w:hAnsi="Times New Roman" w:cs="Times New Roman"/>
          <w:sz w:val="24"/>
          <w:szCs w:val="24"/>
          <w:lang w:val="en-IN"/>
        </w:rPr>
        <w:t xml:space="preserve">losses </w:t>
      </w:r>
      <w:r w:rsidR="005B669A">
        <w:rPr>
          <w:rFonts w:ascii="Times New Roman" w:hAnsi="Times New Roman" w:cs="Times New Roman"/>
          <w:sz w:val="24"/>
          <w:szCs w:val="24"/>
          <w:lang w:val="en-IN"/>
        </w:rPr>
        <w:t xml:space="preserve"> to life and property. They have also illustrated PHT for injury</w:t>
      </w:r>
      <w:r w:rsidR="00463EF8">
        <w:rPr>
          <w:rFonts w:ascii="Times New Roman" w:hAnsi="Times New Roman" w:cs="Times New Roman"/>
          <w:sz w:val="24"/>
          <w:szCs w:val="24"/>
          <w:lang w:val="en-IN"/>
        </w:rPr>
        <w:t xml:space="preserve"> of Head, Eye, c</w:t>
      </w:r>
      <w:r w:rsidR="00623E07">
        <w:rPr>
          <w:rFonts w:ascii="Times New Roman" w:hAnsi="Times New Roman" w:cs="Times New Roman"/>
          <w:sz w:val="24"/>
          <w:szCs w:val="24"/>
          <w:lang w:val="en-IN"/>
        </w:rPr>
        <w:t>ut and f</w:t>
      </w:r>
      <w:r w:rsidR="005B669A">
        <w:rPr>
          <w:rFonts w:ascii="Times New Roman" w:hAnsi="Times New Roman" w:cs="Times New Roman"/>
          <w:sz w:val="24"/>
          <w:szCs w:val="24"/>
          <w:lang w:val="en-IN"/>
        </w:rPr>
        <w:t xml:space="preserve">racture. With the help of dummy they have explained before the students the techniques of CPR Chest thrust and Abdominal thrust for stabilising the victim of </w:t>
      </w:r>
      <w:r w:rsidR="00463EF8">
        <w:rPr>
          <w:rFonts w:ascii="Times New Roman" w:hAnsi="Times New Roman" w:cs="Times New Roman"/>
          <w:sz w:val="24"/>
          <w:szCs w:val="24"/>
          <w:lang w:val="en-IN"/>
        </w:rPr>
        <w:t>c</w:t>
      </w:r>
      <w:r w:rsidR="005B669A">
        <w:rPr>
          <w:rFonts w:ascii="Times New Roman" w:hAnsi="Times New Roman" w:cs="Times New Roman"/>
          <w:sz w:val="24"/>
          <w:szCs w:val="24"/>
          <w:lang w:val="en-IN"/>
        </w:rPr>
        <w:t>ardiac arrest and choking</w:t>
      </w:r>
      <w:r w:rsidR="00463EF8">
        <w:rPr>
          <w:rFonts w:ascii="Times New Roman" w:hAnsi="Times New Roman" w:cs="Times New Roman"/>
          <w:sz w:val="24"/>
          <w:szCs w:val="24"/>
          <w:lang w:val="en-IN"/>
        </w:rPr>
        <w:t xml:space="preserve">. Moreover they have also shown the techniques to extinguish the fire caused </w:t>
      </w:r>
      <w:r w:rsidR="00EA54F1">
        <w:rPr>
          <w:rFonts w:ascii="Times New Roman" w:hAnsi="Times New Roman" w:cs="Times New Roman"/>
          <w:sz w:val="24"/>
          <w:szCs w:val="24"/>
          <w:lang w:val="en-IN"/>
        </w:rPr>
        <w:t>in</w:t>
      </w:r>
      <w:r w:rsidR="00463EF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EA54F1">
        <w:rPr>
          <w:rFonts w:ascii="Times New Roman" w:hAnsi="Times New Roman" w:cs="Times New Roman"/>
          <w:sz w:val="24"/>
          <w:szCs w:val="24"/>
          <w:lang w:val="en-IN"/>
        </w:rPr>
        <w:t>leaked</w:t>
      </w:r>
      <w:r w:rsidR="00463EF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EA54F1">
        <w:rPr>
          <w:rFonts w:ascii="Times New Roman" w:hAnsi="Times New Roman" w:cs="Times New Roman"/>
          <w:sz w:val="24"/>
          <w:szCs w:val="24"/>
          <w:lang w:val="en-IN"/>
        </w:rPr>
        <w:t xml:space="preserve">LPG </w:t>
      </w:r>
      <w:r w:rsidR="00463EF8">
        <w:rPr>
          <w:rFonts w:ascii="Times New Roman" w:hAnsi="Times New Roman" w:cs="Times New Roman"/>
          <w:sz w:val="24"/>
          <w:szCs w:val="24"/>
          <w:lang w:val="en-IN"/>
        </w:rPr>
        <w:t>cylinder.</w:t>
      </w:r>
    </w:p>
    <w:p w14:paraId="6F6C6E53" w14:textId="788FCB43" w:rsidR="00463EF8" w:rsidRDefault="004B4E34" w:rsidP="005B669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        </w:t>
      </w:r>
      <w:r w:rsidR="00463EF8">
        <w:rPr>
          <w:rFonts w:ascii="Times New Roman" w:hAnsi="Times New Roman" w:cs="Times New Roman"/>
          <w:sz w:val="24"/>
          <w:szCs w:val="24"/>
          <w:lang w:val="en-IN"/>
        </w:rPr>
        <w:t xml:space="preserve">Main motive of this exercise is to aware the students about the safety measures to be taken during emergency phase of disaster and prepare them to face any natural </w:t>
      </w:r>
      <w:r w:rsidR="009902F6">
        <w:rPr>
          <w:rFonts w:ascii="Times New Roman" w:hAnsi="Times New Roman" w:cs="Times New Roman"/>
          <w:sz w:val="24"/>
          <w:szCs w:val="24"/>
          <w:lang w:val="en-IN"/>
        </w:rPr>
        <w:t xml:space="preserve">hazards </w:t>
      </w:r>
      <w:r w:rsidR="00373BB6">
        <w:rPr>
          <w:rFonts w:ascii="Times New Roman" w:hAnsi="Times New Roman" w:cs="Times New Roman"/>
          <w:sz w:val="24"/>
          <w:szCs w:val="24"/>
          <w:lang w:val="en-IN"/>
        </w:rPr>
        <w:t>at their own level</w:t>
      </w:r>
      <w:r w:rsidR="00824356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14:paraId="2DD15B0B" w14:textId="77777777" w:rsidR="004B4E34" w:rsidRDefault="004B4E34" w:rsidP="005B669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14:paraId="539E7642" w14:textId="77777777" w:rsidR="003D276C" w:rsidRDefault="00623E07" w:rsidP="00AA0F5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BE4AFD1" wp14:editId="6F39D850">
            <wp:extent cx="6403522" cy="2915285"/>
            <wp:effectExtent l="19050" t="0" r="0" b="0"/>
            <wp:docPr id="4" name="Picture 3" descr="IMG-20230914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914-WA004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3522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BA3D6" w14:textId="77777777" w:rsidR="003D276C" w:rsidRDefault="00623E07" w:rsidP="00AA0F5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92C6AC7" wp14:editId="5809158E">
            <wp:extent cx="6403522" cy="2873828"/>
            <wp:effectExtent l="19050" t="0" r="0" b="0"/>
            <wp:docPr id="5" name="Picture 4" descr="IMG-20230914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914-WA005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3522" cy="287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904C4" w14:textId="77777777" w:rsidR="003D276C" w:rsidRDefault="003D276C" w:rsidP="00AA0F5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14:paraId="60787346" w14:textId="77777777" w:rsidR="003D276C" w:rsidRDefault="003D276C" w:rsidP="00AA0F5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14:paraId="07EB1FE2" w14:textId="77777777" w:rsidR="003D276C" w:rsidRDefault="005F3301" w:rsidP="00AA0F5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F8CCA71" wp14:editId="073F336F">
            <wp:extent cx="6457950" cy="3505200"/>
            <wp:effectExtent l="19050" t="0" r="0" b="0"/>
            <wp:docPr id="8" name="Picture 7" descr="IMG-20230914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914-WA004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2C4FE" w14:textId="77777777" w:rsidR="003D276C" w:rsidRDefault="005F3301" w:rsidP="00AA0F5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5F330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EA4EFD6" wp14:editId="3891954C">
            <wp:extent cx="6457950" cy="3450772"/>
            <wp:effectExtent l="19050" t="0" r="0" b="0"/>
            <wp:docPr id="10" name="Picture 8" descr="IMG-20230914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914-WA005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345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C1E56" w14:textId="77777777" w:rsidR="001F4D2D" w:rsidRPr="001F4D2D" w:rsidRDefault="00AA0F5F" w:rsidP="00AA0F5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r w:rsidR="001F4D2D" w:rsidRPr="001F4D2D"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                                </w:t>
      </w:r>
      <w:r w:rsidR="001F4D2D"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                          </w:t>
      </w:r>
    </w:p>
    <w:sectPr w:rsidR="001F4D2D" w:rsidRPr="001F4D2D" w:rsidSect="00281217">
      <w:headerReference w:type="default" r:id="rId10"/>
      <w:pgSz w:w="12240" w:h="15840"/>
      <w:pgMar w:top="270" w:right="1080" w:bottom="284" w:left="990" w:header="25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ACF7F" w14:textId="77777777" w:rsidR="002C681D" w:rsidRDefault="002C681D" w:rsidP="008A15C2">
      <w:pPr>
        <w:spacing w:after="0" w:line="240" w:lineRule="auto"/>
      </w:pPr>
      <w:r>
        <w:separator/>
      </w:r>
    </w:p>
  </w:endnote>
  <w:endnote w:type="continuationSeparator" w:id="0">
    <w:p w14:paraId="10779A00" w14:textId="77777777" w:rsidR="002C681D" w:rsidRDefault="002C681D" w:rsidP="008A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9530F" w14:textId="77777777" w:rsidR="002C681D" w:rsidRDefault="002C681D" w:rsidP="008A15C2">
      <w:pPr>
        <w:spacing w:after="0" w:line="240" w:lineRule="auto"/>
      </w:pPr>
      <w:r>
        <w:separator/>
      </w:r>
    </w:p>
  </w:footnote>
  <w:footnote w:type="continuationSeparator" w:id="0">
    <w:p w14:paraId="4578BCC9" w14:textId="77777777" w:rsidR="002C681D" w:rsidRDefault="002C681D" w:rsidP="008A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A159" w14:textId="77777777" w:rsidR="008A15C2" w:rsidRDefault="00CB6CF5" w:rsidP="00281217">
    <w:pPr>
      <w:pStyle w:val="Header"/>
      <w:ind w:left="-450" w:firstLine="450"/>
    </w:pPr>
    <w:r>
      <w:rPr>
        <w:noProof/>
      </w:rPr>
      <w:drawing>
        <wp:inline distT="0" distB="0" distL="0" distR="0" wp14:anchorId="044C41FE" wp14:editId="7C8C50B6">
          <wp:extent cx="6577693" cy="1163447"/>
          <wp:effectExtent l="19050" t="0" r="0" b="0"/>
          <wp:docPr id="58685159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0823" cy="1172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C2"/>
    <w:rsid w:val="00002618"/>
    <w:rsid w:val="00034162"/>
    <w:rsid w:val="00097153"/>
    <w:rsid w:val="000C5AF4"/>
    <w:rsid w:val="000E5006"/>
    <w:rsid w:val="0010606C"/>
    <w:rsid w:val="00111D32"/>
    <w:rsid w:val="0016208B"/>
    <w:rsid w:val="00181A57"/>
    <w:rsid w:val="00195E39"/>
    <w:rsid w:val="001B30FA"/>
    <w:rsid w:val="001C1258"/>
    <w:rsid w:val="001E2CCF"/>
    <w:rsid w:val="001F3AC5"/>
    <w:rsid w:val="001F4D2D"/>
    <w:rsid w:val="00206071"/>
    <w:rsid w:val="00215EB3"/>
    <w:rsid w:val="00224E2F"/>
    <w:rsid w:val="0025553E"/>
    <w:rsid w:val="00270B23"/>
    <w:rsid w:val="00281217"/>
    <w:rsid w:val="00293B89"/>
    <w:rsid w:val="002A525A"/>
    <w:rsid w:val="002C1098"/>
    <w:rsid w:val="002C681D"/>
    <w:rsid w:val="002C7F0B"/>
    <w:rsid w:val="002E0BC8"/>
    <w:rsid w:val="0030053D"/>
    <w:rsid w:val="00373BB6"/>
    <w:rsid w:val="00386063"/>
    <w:rsid w:val="00387635"/>
    <w:rsid w:val="00387A86"/>
    <w:rsid w:val="00396FF0"/>
    <w:rsid w:val="003B752A"/>
    <w:rsid w:val="003D1C55"/>
    <w:rsid w:val="003D276C"/>
    <w:rsid w:val="003F7263"/>
    <w:rsid w:val="0040233A"/>
    <w:rsid w:val="00447DFB"/>
    <w:rsid w:val="00450773"/>
    <w:rsid w:val="004558B7"/>
    <w:rsid w:val="00463EF8"/>
    <w:rsid w:val="004B0A20"/>
    <w:rsid w:val="004B4E34"/>
    <w:rsid w:val="004C3629"/>
    <w:rsid w:val="004C6B58"/>
    <w:rsid w:val="004D41B9"/>
    <w:rsid w:val="005163DE"/>
    <w:rsid w:val="00543E5E"/>
    <w:rsid w:val="00550F36"/>
    <w:rsid w:val="005610A9"/>
    <w:rsid w:val="00595D3E"/>
    <w:rsid w:val="005A66B3"/>
    <w:rsid w:val="005B669A"/>
    <w:rsid w:val="005C013B"/>
    <w:rsid w:val="005F3301"/>
    <w:rsid w:val="006020DB"/>
    <w:rsid w:val="006106B0"/>
    <w:rsid w:val="0061287A"/>
    <w:rsid w:val="006221BA"/>
    <w:rsid w:val="00623E07"/>
    <w:rsid w:val="00626D16"/>
    <w:rsid w:val="00657A4A"/>
    <w:rsid w:val="0066025B"/>
    <w:rsid w:val="00672A02"/>
    <w:rsid w:val="006B662E"/>
    <w:rsid w:val="006F1A51"/>
    <w:rsid w:val="00710566"/>
    <w:rsid w:val="007370DE"/>
    <w:rsid w:val="00743FB6"/>
    <w:rsid w:val="007467B1"/>
    <w:rsid w:val="00751C6C"/>
    <w:rsid w:val="00763788"/>
    <w:rsid w:val="00764385"/>
    <w:rsid w:val="00766B98"/>
    <w:rsid w:val="007817C1"/>
    <w:rsid w:val="00792A17"/>
    <w:rsid w:val="00793B72"/>
    <w:rsid w:val="007A1298"/>
    <w:rsid w:val="007C477E"/>
    <w:rsid w:val="00821E00"/>
    <w:rsid w:val="00824356"/>
    <w:rsid w:val="00856224"/>
    <w:rsid w:val="00875B5F"/>
    <w:rsid w:val="008A15C2"/>
    <w:rsid w:val="008A44EA"/>
    <w:rsid w:val="008A4A0F"/>
    <w:rsid w:val="008A716C"/>
    <w:rsid w:val="008B4A76"/>
    <w:rsid w:val="008C2651"/>
    <w:rsid w:val="00921572"/>
    <w:rsid w:val="00921F2B"/>
    <w:rsid w:val="009247AF"/>
    <w:rsid w:val="00927F35"/>
    <w:rsid w:val="009408AA"/>
    <w:rsid w:val="00943EA0"/>
    <w:rsid w:val="009462D8"/>
    <w:rsid w:val="00962C53"/>
    <w:rsid w:val="009877D0"/>
    <w:rsid w:val="009902F6"/>
    <w:rsid w:val="009B7DCE"/>
    <w:rsid w:val="009C7917"/>
    <w:rsid w:val="009E2214"/>
    <w:rsid w:val="00A02A52"/>
    <w:rsid w:val="00A3197E"/>
    <w:rsid w:val="00A34D6F"/>
    <w:rsid w:val="00A50503"/>
    <w:rsid w:val="00A50702"/>
    <w:rsid w:val="00A50A8D"/>
    <w:rsid w:val="00A830BD"/>
    <w:rsid w:val="00AA0F5F"/>
    <w:rsid w:val="00AD7B01"/>
    <w:rsid w:val="00B26CCB"/>
    <w:rsid w:val="00B31B36"/>
    <w:rsid w:val="00B47170"/>
    <w:rsid w:val="00B618B5"/>
    <w:rsid w:val="00B80CC2"/>
    <w:rsid w:val="00B84213"/>
    <w:rsid w:val="00B84F97"/>
    <w:rsid w:val="00B947E0"/>
    <w:rsid w:val="00BB085E"/>
    <w:rsid w:val="00BE61F7"/>
    <w:rsid w:val="00BF2FDC"/>
    <w:rsid w:val="00C11F52"/>
    <w:rsid w:val="00CA0139"/>
    <w:rsid w:val="00CB6CF5"/>
    <w:rsid w:val="00CD3436"/>
    <w:rsid w:val="00CD7963"/>
    <w:rsid w:val="00CF7D94"/>
    <w:rsid w:val="00D16E53"/>
    <w:rsid w:val="00D234B8"/>
    <w:rsid w:val="00D53E9B"/>
    <w:rsid w:val="00D651BB"/>
    <w:rsid w:val="00DA3DC0"/>
    <w:rsid w:val="00DE3A52"/>
    <w:rsid w:val="00E20278"/>
    <w:rsid w:val="00E54DDD"/>
    <w:rsid w:val="00E648AC"/>
    <w:rsid w:val="00EA54F1"/>
    <w:rsid w:val="00F15613"/>
    <w:rsid w:val="00F27788"/>
    <w:rsid w:val="00F51910"/>
    <w:rsid w:val="00F90342"/>
    <w:rsid w:val="00FA2622"/>
    <w:rsid w:val="00FD0AA7"/>
    <w:rsid w:val="00FF0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DBF07"/>
  <w15:docId w15:val="{A0FE92CD-653C-FB41-B9B2-109B61CA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5C2"/>
  </w:style>
  <w:style w:type="paragraph" w:styleId="Footer">
    <w:name w:val="footer"/>
    <w:basedOn w:val="Normal"/>
    <w:link w:val="FooterChar"/>
    <w:uiPriority w:val="99"/>
    <w:unhideWhenUsed/>
    <w:rsid w:val="008A1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5C2"/>
  </w:style>
  <w:style w:type="paragraph" w:styleId="BalloonText">
    <w:name w:val="Balloon Text"/>
    <w:basedOn w:val="Normal"/>
    <w:link w:val="BalloonTextChar"/>
    <w:uiPriority w:val="99"/>
    <w:semiHidden/>
    <w:unhideWhenUsed/>
    <w:rsid w:val="008A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FD0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header" Target="header1.xml" /><Relationship Id="rId4" Type="http://schemas.openxmlformats.org/officeDocument/2006/relationships/footnotes" Target="footnotes.xml" /><Relationship Id="rId9" Type="http://schemas.openxmlformats.org/officeDocument/2006/relationships/image" Target="media/image4.jpe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gdc padder</cp:lastModifiedBy>
  <cp:revision>2</cp:revision>
  <cp:lastPrinted>2023-09-14T05:03:00Z</cp:lastPrinted>
  <dcterms:created xsi:type="dcterms:W3CDTF">2023-09-16T07:59:00Z</dcterms:created>
  <dcterms:modified xsi:type="dcterms:W3CDTF">2023-09-16T07:59:00Z</dcterms:modified>
</cp:coreProperties>
</file>